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DDE5" w14:textId="77777777" w:rsidR="002F57C8" w:rsidRPr="00FB15C0" w:rsidRDefault="002F57C8" w:rsidP="002F57C8">
      <w:pPr>
        <w:pStyle w:val="Intestazione"/>
        <w:jc w:val="center"/>
      </w:pPr>
      <w:r>
        <w:rPr>
          <w:noProof/>
        </w:rPr>
        <w:drawing>
          <wp:inline distT="0" distB="0" distL="0" distR="0" wp14:anchorId="69BFDC19" wp14:editId="006BA751">
            <wp:extent cx="781050" cy="1158828"/>
            <wp:effectExtent l="0" t="0" r="0" b="3810"/>
            <wp:docPr id="1" name="Immagine 1" descr="Comune di Nev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e di Nevia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1050" cy="11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4786" w14:textId="77777777" w:rsidR="002F57C8" w:rsidRPr="00853136" w:rsidRDefault="002F57C8" w:rsidP="002F57C8">
      <w:pPr>
        <w:jc w:val="center"/>
        <w:rPr>
          <w:rFonts w:ascii="Batang" w:eastAsia="Batang" w:hAnsi="Batang"/>
          <w:b/>
          <w:bCs/>
          <w:sz w:val="32"/>
          <w:szCs w:val="32"/>
        </w:rPr>
      </w:pPr>
      <w:r w:rsidRPr="00853136">
        <w:rPr>
          <w:rFonts w:ascii="Batang" w:eastAsia="Batang" w:hAnsi="Batang"/>
          <w:b/>
          <w:bCs/>
          <w:sz w:val="32"/>
          <w:szCs w:val="32"/>
        </w:rPr>
        <w:t xml:space="preserve">Comune di </w:t>
      </w:r>
      <w:r>
        <w:rPr>
          <w:rFonts w:ascii="Batang" w:eastAsia="Batang" w:hAnsi="Batang"/>
          <w:b/>
          <w:bCs/>
          <w:sz w:val="32"/>
          <w:szCs w:val="32"/>
        </w:rPr>
        <w:t>Neviano</w:t>
      </w:r>
    </w:p>
    <w:p w14:paraId="4154B566" w14:textId="77777777" w:rsidR="002F57C8" w:rsidRPr="00140CC2" w:rsidRDefault="002F57C8" w:rsidP="002F57C8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140CC2">
        <w:rPr>
          <w:rFonts w:ascii="Batang" w:eastAsia="Batang" w:hAnsi="Batang"/>
          <w:bCs/>
          <w:sz w:val="20"/>
          <w:szCs w:val="20"/>
        </w:rPr>
        <w:t xml:space="preserve">Provincia di </w:t>
      </w:r>
      <w:r>
        <w:rPr>
          <w:rFonts w:ascii="Batang" w:eastAsia="Batang" w:hAnsi="Batang"/>
          <w:bCs/>
          <w:sz w:val="20"/>
          <w:szCs w:val="20"/>
        </w:rPr>
        <w:t>Lecce</w:t>
      </w:r>
    </w:p>
    <w:p w14:paraId="256232EA" w14:textId="77777777" w:rsidR="00DE4CC8" w:rsidRPr="00140CC2" w:rsidRDefault="00DE4CC8" w:rsidP="00DE4CC8">
      <w:pPr>
        <w:spacing w:before="120" w:after="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14:paraId="7E60711E" w14:textId="1D1E3048" w:rsidR="007A440B" w:rsidRPr="009B19DA" w:rsidRDefault="007A440B" w:rsidP="007A440B">
      <w:pPr>
        <w:pStyle w:val="Default"/>
        <w:jc w:val="center"/>
      </w:pPr>
      <w:r w:rsidRPr="009B19DA">
        <w:rPr>
          <w:b/>
        </w:rPr>
        <w:t>NUCLEO DI VALUTAZIONE</w:t>
      </w:r>
    </w:p>
    <w:p w14:paraId="5BA97779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F5948DB" w14:textId="7458B192" w:rsidR="004E3FEA" w:rsidRPr="00987C24" w:rsidRDefault="002E0AB7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bookmarkStart w:id="0" w:name="_Hlk104294312"/>
      <w:r w:rsidRPr="00CE5A12">
        <w:rPr>
          <w:rFonts w:ascii="Titillium" w:hAnsi="Titillium" w:cs="Times New Roman"/>
          <w:sz w:val="20"/>
          <w:szCs w:val="20"/>
        </w:rPr>
        <w:t xml:space="preserve">Il Nucleo di Valutazione </w:t>
      </w:r>
      <w:bookmarkEnd w:id="0"/>
      <w:r w:rsidR="001E538C" w:rsidRPr="00CE5A12">
        <w:rPr>
          <w:rFonts w:ascii="Titillium" w:hAnsi="Titillium" w:cs="Times New Roman"/>
          <w:sz w:val="20"/>
          <w:szCs w:val="20"/>
        </w:rPr>
        <w:t>presso</w:t>
      </w:r>
      <w:r w:rsidRPr="00CE5A12">
        <w:rPr>
          <w:rFonts w:ascii="Titillium" w:hAnsi="Titillium" w:cs="Times New Roman"/>
          <w:sz w:val="20"/>
          <w:szCs w:val="20"/>
        </w:rPr>
        <w:t xml:space="preserve"> il Comune di </w:t>
      </w:r>
      <w:r w:rsidR="002F57C8">
        <w:rPr>
          <w:rFonts w:ascii="Titillium" w:hAnsi="Titillium" w:cs="Times New Roman"/>
          <w:sz w:val="20"/>
          <w:szCs w:val="20"/>
        </w:rPr>
        <w:t>Neviano</w:t>
      </w:r>
      <w:r w:rsidR="00DE4CC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6ED2DEB1" w14:textId="69C8D0F0" w:rsidR="004869E2" w:rsidRPr="00CE5A12" w:rsidRDefault="002E0AB7" w:rsidP="00A968C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bookmarkStart w:id="1" w:name="_Hlk104294703"/>
      <w:r w:rsidRPr="00CE5A12">
        <w:rPr>
          <w:rFonts w:ascii="Titillium" w:hAnsi="Titillium" w:cs="Times New Roman"/>
          <w:sz w:val="20"/>
          <w:szCs w:val="20"/>
        </w:rPr>
        <w:t xml:space="preserve">Il Nucleo di Valutazione </w:t>
      </w:r>
      <w:bookmarkEnd w:id="1"/>
      <w:r w:rsidR="004869E2" w:rsidRPr="00CE5A12">
        <w:rPr>
          <w:rFonts w:ascii="Titillium" w:hAnsi="Titillium" w:cs="Times New Roman"/>
          <w:sz w:val="20"/>
          <w:szCs w:val="20"/>
        </w:rPr>
        <w:t>ha svolto gli accertamenti</w:t>
      </w:r>
      <w:r w:rsidR="00A968CE" w:rsidRPr="00CE5A12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E5A12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E5A12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E5A12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E5A12">
        <w:rPr>
          <w:rFonts w:ascii="Titillium" w:hAnsi="Titillium" w:cs="Times New Roman"/>
          <w:sz w:val="20"/>
          <w:szCs w:val="20"/>
        </w:rPr>
        <w:t>o</w:t>
      </w:r>
      <w:r w:rsidR="00782E5B" w:rsidRPr="00CE5A12">
        <w:rPr>
          <w:rFonts w:ascii="Titillium" w:hAnsi="Titillium" w:cs="Times New Roman"/>
          <w:sz w:val="20"/>
          <w:szCs w:val="20"/>
        </w:rPr>
        <w:t>. 1, del d.lgs. n. 33/2013</w:t>
      </w:r>
    </w:p>
    <w:p w14:paraId="2A269EFE" w14:textId="4E7CE212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E5A12">
        <w:rPr>
          <w:rFonts w:ascii="Titillium" w:hAnsi="Titillium" w:cs="Times New Roman"/>
          <w:sz w:val="20"/>
          <w:szCs w:val="20"/>
        </w:rPr>
        <w:t>Sulla b</w:t>
      </w:r>
      <w:r w:rsidR="009517B8" w:rsidRPr="00CE5A12">
        <w:rPr>
          <w:rFonts w:ascii="Titillium" w:hAnsi="Titillium" w:cs="Times New Roman"/>
          <w:sz w:val="20"/>
          <w:szCs w:val="20"/>
        </w:rPr>
        <w:t xml:space="preserve">ase di quanto sopra, </w:t>
      </w:r>
      <w:r w:rsidR="00A968CE" w:rsidRPr="00CE5A12">
        <w:rPr>
          <w:rFonts w:ascii="Titillium" w:hAnsi="Titillium" w:cs="Times New Roman"/>
          <w:sz w:val="20"/>
          <w:szCs w:val="20"/>
        </w:rPr>
        <w:t>Il Nucleo di Valutazione</w:t>
      </w:r>
      <w:r w:rsidRPr="00CE5A12">
        <w:rPr>
          <w:rFonts w:ascii="Titillium" w:hAnsi="Titillium" w:cs="Times New Roman"/>
          <w:sz w:val="20"/>
          <w:szCs w:val="20"/>
        </w:rPr>
        <w:t>, ai sensi</w:t>
      </w:r>
      <w:r w:rsidRPr="00C5488A">
        <w:rPr>
          <w:rFonts w:ascii="Titillium" w:hAnsi="Titillium" w:cs="Times New Roman"/>
          <w:sz w:val="20"/>
          <w:szCs w:val="20"/>
        </w:rPr>
        <w:t xml:space="preserve">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037311B1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07A698C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23300D2F" w14:textId="65ED5B05" w:rsidR="000B7CB8" w:rsidRPr="00CE5A12" w:rsidRDefault="00B44FBF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L’Amministrazione </w:t>
      </w:r>
      <w:r w:rsidR="0027396B" w:rsidRPr="00CE5A12">
        <w:rPr>
          <w:rFonts w:ascii="Titillium" w:hAnsi="Titillium"/>
          <w:sz w:val="20"/>
          <w:szCs w:val="20"/>
        </w:rPr>
        <w:t>ha</w:t>
      </w:r>
      <w:r w:rsidR="00851A73" w:rsidRPr="00CE5A12">
        <w:rPr>
          <w:rFonts w:ascii="Titillium" w:hAnsi="Titillium"/>
          <w:sz w:val="20"/>
          <w:szCs w:val="20"/>
        </w:rPr>
        <w:t xml:space="preserve"> individuato </w:t>
      </w:r>
      <w:r w:rsidR="00A01D67" w:rsidRPr="00CE5A12">
        <w:rPr>
          <w:rFonts w:ascii="Titillium" w:hAnsi="Titillium"/>
          <w:sz w:val="20"/>
          <w:szCs w:val="20"/>
        </w:rPr>
        <w:t xml:space="preserve">misure organizzative </w:t>
      </w:r>
      <w:r w:rsidR="0027396B" w:rsidRPr="00CE5A12">
        <w:rPr>
          <w:rFonts w:ascii="Titillium" w:hAnsi="Titillium"/>
          <w:sz w:val="20"/>
          <w:szCs w:val="20"/>
        </w:rPr>
        <w:t>che assicurano</w:t>
      </w:r>
      <w:r w:rsidR="00A01D67" w:rsidRPr="00CE5A12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E5A12">
        <w:rPr>
          <w:rFonts w:ascii="Titillium" w:hAnsi="Titillium"/>
          <w:sz w:val="20"/>
          <w:szCs w:val="20"/>
        </w:rPr>
        <w:t>per la</w:t>
      </w:r>
      <w:r w:rsidR="00A01D67" w:rsidRPr="00CE5A12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E5A12">
        <w:rPr>
          <w:rFonts w:ascii="Titillium" w:hAnsi="Titillium"/>
          <w:i/>
          <w:sz w:val="20"/>
          <w:szCs w:val="20"/>
        </w:rPr>
        <w:t>Amministrazione trasparente</w:t>
      </w:r>
      <w:r w:rsidR="00A01D67" w:rsidRPr="00CE5A12">
        <w:rPr>
          <w:rFonts w:ascii="Titillium" w:hAnsi="Titillium"/>
          <w:sz w:val="20"/>
          <w:szCs w:val="20"/>
        </w:rPr>
        <w:t>”</w:t>
      </w:r>
      <w:r w:rsidR="000B7CB8" w:rsidRPr="00CE5A12">
        <w:rPr>
          <w:rFonts w:ascii="Titillium" w:hAnsi="Titillium"/>
          <w:sz w:val="20"/>
          <w:szCs w:val="20"/>
        </w:rPr>
        <w:t>;</w:t>
      </w:r>
    </w:p>
    <w:p w14:paraId="7B81D2B4" w14:textId="5846DD76" w:rsidR="004E3FEA" w:rsidRPr="00CE5A12" w:rsidRDefault="00B44FBF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L’Amministrazione </w:t>
      </w:r>
      <w:r w:rsidR="000B7CB8" w:rsidRPr="00CE5A12">
        <w:rPr>
          <w:rFonts w:ascii="Titillium" w:hAnsi="Titillium"/>
          <w:sz w:val="20"/>
          <w:szCs w:val="20"/>
        </w:rPr>
        <w:t xml:space="preserve">ha individuato </w:t>
      </w:r>
      <w:r w:rsidR="00F81E69" w:rsidRPr="00CE5A12">
        <w:rPr>
          <w:rFonts w:ascii="Titillium" w:hAnsi="Titillium"/>
          <w:sz w:val="20"/>
          <w:szCs w:val="20"/>
        </w:rPr>
        <w:t>nel</w:t>
      </w:r>
      <w:r w:rsidR="00BF1924" w:rsidRPr="00CE5A12">
        <w:rPr>
          <w:rFonts w:ascii="Titillium" w:hAnsi="Titillium"/>
          <w:sz w:val="20"/>
          <w:szCs w:val="20"/>
        </w:rPr>
        <w:t>la sezione Trasparenza del PTPC</w:t>
      </w:r>
      <w:r w:rsidR="00893412" w:rsidRPr="00CE5A12">
        <w:rPr>
          <w:rFonts w:ascii="Titillium" w:hAnsi="Titillium"/>
          <w:sz w:val="20"/>
          <w:szCs w:val="20"/>
        </w:rPr>
        <w:t>T</w:t>
      </w:r>
      <w:r w:rsidR="00F81E69" w:rsidRPr="00CE5A12">
        <w:rPr>
          <w:rFonts w:ascii="Titillium" w:hAnsi="Titillium"/>
          <w:sz w:val="20"/>
          <w:szCs w:val="20"/>
        </w:rPr>
        <w:t xml:space="preserve"> </w:t>
      </w:r>
      <w:r w:rsidR="007F0BC7" w:rsidRPr="00CE5A12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0F89E65C" w14:textId="0D9BD903" w:rsidR="00E5425E" w:rsidRPr="00C5488A" w:rsidRDefault="00B44FBF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L’Amministrazione </w:t>
      </w:r>
      <w:r w:rsidR="00674A85" w:rsidRPr="00CE5A12">
        <w:rPr>
          <w:rFonts w:ascii="Titillium" w:hAnsi="Titillium"/>
          <w:sz w:val="20"/>
          <w:szCs w:val="20"/>
        </w:rPr>
        <w:t xml:space="preserve">NON </w:t>
      </w:r>
      <w:r w:rsidR="004619A1" w:rsidRPr="00CE5A12">
        <w:rPr>
          <w:rFonts w:ascii="Titillium" w:hAnsi="Titillium"/>
          <w:sz w:val="20"/>
          <w:szCs w:val="20"/>
        </w:rPr>
        <w:t>ha dispo</w:t>
      </w:r>
      <w:r w:rsidR="00FB22A4" w:rsidRPr="00CE5A12">
        <w:rPr>
          <w:rFonts w:ascii="Titillium" w:hAnsi="Titillium"/>
          <w:sz w:val="20"/>
          <w:szCs w:val="20"/>
        </w:rPr>
        <w:t xml:space="preserve">sto filtri </w:t>
      </w:r>
      <w:r w:rsidR="00FB22A4" w:rsidRPr="00CE5A12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E5A12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E5A12">
        <w:rPr>
          <w:rFonts w:ascii="Titillium" w:hAnsi="Titillium"/>
          <w:i/>
          <w:sz w:val="20"/>
          <w:szCs w:val="20"/>
        </w:rPr>
        <w:t>web</w:t>
      </w:r>
      <w:r w:rsidR="004619A1" w:rsidRPr="00CE5A12">
        <w:rPr>
          <w:rFonts w:ascii="Titillium" w:hAnsi="Titillium"/>
          <w:sz w:val="20"/>
          <w:szCs w:val="20"/>
        </w:rPr>
        <w:t xml:space="preserve"> di indicizzare ed effettuare ricerche</w:t>
      </w:r>
      <w:r w:rsidR="004619A1" w:rsidRPr="00C5488A">
        <w:rPr>
          <w:rFonts w:ascii="Titillium" w:hAnsi="Titillium"/>
          <w:sz w:val="20"/>
          <w:szCs w:val="20"/>
        </w:rPr>
        <w:t xml:space="preserve"> all’interno della sezione AT, salvo le ipotesi consentite dalla normativa vigente;</w:t>
      </w:r>
    </w:p>
    <w:p w14:paraId="38571A7C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009FD055" w14:textId="32E56C48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</w:t>
      </w:r>
      <w:r w:rsidRPr="00C5488A">
        <w:rPr>
          <w:rFonts w:ascii="Titillium" w:hAnsi="Titillium"/>
          <w:sz w:val="20"/>
          <w:szCs w:val="20"/>
        </w:rPr>
        <w:t>.</w:t>
      </w:r>
    </w:p>
    <w:p w14:paraId="0E07F2B9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1F74C44" w14:textId="2EAD3186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F527F3">
        <w:rPr>
          <w:rFonts w:ascii="Titillium" w:hAnsi="Titillium" w:cs="Times New Roman"/>
          <w:sz w:val="20"/>
          <w:szCs w:val="20"/>
        </w:rPr>
        <w:t>26</w:t>
      </w:r>
      <w:r w:rsidR="009E7A09">
        <w:rPr>
          <w:rFonts w:ascii="Titillium" w:hAnsi="Titillium" w:cs="Times New Roman"/>
          <w:sz w:val="20"/>
          <w:szCs w:val="20"/>
        </w:rPr>
        <w:t>/06/2022</w:t>
      </w:r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14:paraId="6735C6B9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350CE7CF" w14:textId="77777777" w:rsidR="009E7A09" w:rsidRPr="009E7A09" w:rsidRDefault="009E7A09" w:rsidP="009E7A09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9E7A09">
        <w:rPr>
          <w:rFonts w:ascii="Titillium" w:hAnsi="Titillium" w:cs="Times New Roman"/>
          <w:sz w:val="20"/>
          <w:szCs w:val="20"/>
        </w:rPr>
        <w:t>Il Nucleo di Valutazione</w:t>
      </w:r>
    </w:p>
    <w:p w14:paraId="76C206FC" w14:textId="4B25D008" w:rsidR="004E3FEA" w:rsidRPr="00C5488A" w:rsidRDefault="009E7A09" w:rsidP="009E7A09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9E7A09">
        <w:rPr>
          <w:rFonts w:ascii="Titillium" w:hAnsi="Titillium" w:cs="Times New Roman"/>
          <w:sz w:val="20"/>
          <w:szCs w:val="20"/>
        </w:rPr>
        <w:t>f.to digitalmente (dott. Gilberto Ambotta)</w:t>
      </w:r>
    </w:p>
    <w:sectPr w:rsidR="004E3FEA" w:rsidRPr="00C5488A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5FC7D" w14:textId="77777777" w:rsidR="00E36FA6" w:rsidRDefault="00E36FA6">
      <w:pPr>
        <w:spacing w:after="0" w:line="240" w:lineRule="auto"/>
      </w:pPr>
      <w:r>
        <w:separator/>
      </w:r>
    </w:p>
  </w:endnote>
  <w:endnote w:type="continuationSeparator" w:id="0">
    <w:p w14:paraId="071FCC94" w14:textId="77777777" w:rsidR="00E36FA6" w:rsidRDefault="00E3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2596" w14:textId="77777777" w:rsidR="00E36FA6" w:rsidRDefault="00E36FA6">
      <w:r>
        <w:separator/>
      </w:r>
    </w:p>
  </w:footnote>
  <w:footnote w:type="continuationSeparator" w:id="0">
    <w:p w14:paraId="69337251" w14:textId="77777777" w:rsidR="00E36FA6" w:rsidRDefault="00E36FA6">
      <w:r>
        <w:continuationSeparator/>
      </w:r>
    </w:p>
  </w:footnote>
  <w:footnote w:id="1">
    <w:p w14:paraId="5F210996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0699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14863"/>
    <w:rsid w:val="0003258C"/>
    <w:rsid w:val="00042C24"/>
    <w:rsid w:val="00045210"/>
    <w:rsid w:val="000636DD"/>
    <w:rsid w:val="00066D41"/>
    <w:rsid w:val="00076C72"/>
    <w:rsid w:val="00084790"/>
    <w:rsid w:val="00087891"/>
    <w:rsid w:val="000B0E9A"/>
    <w:rsid w:val="000B134A"/>
    <w:rsid w:val="000B7CB8"/>
    <w:rsid w:val="000C1504"/>
    <w:rsid w:val="000C371F"/>
    <w:rsid w:val="000D144D"/>
    <w:rsid w:val="000D24D7"/>
    <w:rsid w:val="000D521A"/>
    <w:rsid w:val="000D5314"/>
    <w:rsid w:val="000D7EBE"/>
    <w:rsid w:val="000E502B"/>
    <w:rsid w:val="000F5595"/>
    <w:rsid w:val="000F5BF6"/>
    <w:rsid w:val="00113654"/>
    <w:rsid w:val="001321A7"/>
    <w:rsid w:val="001558BE"/>
    <w:rsid w:val="00167FEA"/>
    <w:rsid w:val="00193676"/>
    <w:rsid w:val="00193B7A"/>
    <w:rsid w:val="001B4AB2"/>
    <w:rsid w:val="001C3EFA"/>
    <w:rsid w:val="001E11C2"/>
    <w:rsid w:val="001E200A"/>
    <w:rsid w:val="001E538C"/>
    <w:rsid w:val="001F4C4E"/>
    <w:rsid w:val="0020453B"/>
    <w:rsid w:val="0027396B"/>
    <w:rsid w:val="002B2810"/>
    <w:rsid w:val="002D1308"/>
    <w:rsid w:val="002E071E"/>
    <w:rsid w:val="002E0AB7"/>
    <w:rsid w:val="002F55CB"/>
    <w:rsid w:val="002F57C8"/>
    <w:rsid w:val="00302B5B"/>
    <w:rsid w:val="00324847"/>
    <w:rsid w:val="003526DB"/>
    <w:rsid w:val="0036680D"/>
    <w:rsid w:val="0037706D"/>
    <w:rsid w:val="00381CD4"/>
    <w:rsid w:val="003E2176"/>
    <w:rsid w:val="003E2C61"/>
    <w:rsid w:val="003F24D0"/>
    <w:rsid w:val="00401592"/>
    <w:rsid w:val="00417308"/>
    <w:rsid w:val="00452424"/>
    <w:rsid w:val="00460842"/>
    <w:rsid w:val="004619A1"/>
    <w:rsid w:val="00486689"/>
    <w:rsid w:val="004869E2"/>
    <w:rsid w:val="004B3307"/>
    <w:rsid w:val="004E3FEA"/>
    <w:rsid w:val="004E4E2C"/>
    <w:rsid w:val="005148C3"/>
    <w:rsid w:val="005314E6"/>
    <w:rsid w:val="005345A7"/>
    <w:rsid w:val="00546A10"/>
    <w:rsid w:val="00563631"/>
    <w:rsid w:val="0056555C"/>
    <w:rsid w:val="00572648"/>
    <w:rsid w:val="005D4C39"/>
    <w:rsid w:val="005E04C0"/>
    <w:rsid w:val="005E3451"/>
    <w:rsid w:val="005F5B0C"/>
    <w:rsid w:val="00600B7E"/>
    <w:rsid w:val="0060179E"/>
    <w:rsid w:val="00602524"/>
    <w:rsid w:val="00602BFC"/>
    <w:rsid w:val="0060622D"/>
    <w:rsid w:val="006161D2"/>
    <w:rsid w:val="00637F52"/>
    <w:rsid w:val="006457A5"/>
    <w:rsid w:val="006626ED"/>
    <w:rsid w:val="006708D2"/>
    <w:rsid w:val="00674A85"/>
    <w:rsid w:val="00676D06"/>
    <w:rsid w:val="00677852"/>
    <w:rsid w:val="00694419"/>
    <w:rsid w:val="006C4F57"/>
    <w:rsid w:val="006D3500"/>
    <w:rsid w:val="006F1898"/>
    <w:rsid w:val="006F7903"/>
    <w:rsid w:val="00701DB1"/>
    <w:rsid w:val="00702275"/>
    <w:rsid w:val="007048E5"/>
    <w:rsid w:val="00716D0B"/>
    <w:rsid w:val="00727F6D"/>
    <w:rsid w:val="00731347"/>
    <w:rsid w:val="00747FDE"/>
    <w:rsid w:val="00764C40"/>
    <w:rsid w:val="00771C59"/>
    <w:rsid w:val="00773F21"/>
    <w:rsid w:val="0077435D"/>
    <w:rsid w:val="00781650"/>
    <w:rsid w:val="00782E5B"/>
    <w:rsid w:val="00796A09"/>
    <w:rsid w:val="007A440B"/>
    <w:rsid w:val="007A5307"/>
    <w:rsid w:val="007A716E"/>
    <w:rsid w:val="007E00A7"/>
    <w:rsid w:val="007E3898"/>
    <w:rsid w:val="007F0BC7"/>
    <w:rsid w:val="00851A73"/>
    <w:rsid w:val="00863793"/>
    <w:rsid w:val="008854F3"/>
    <w:rsid w:val="0089100C"/>
    <w:rsid w:val="00893412"/>
    <w:rsid w:val="008F2E84"/>
    <w:rsid w:val="00904A6B"/>
    <w:rsid w:val="00911975"/>
    <w:rsid w:val="009159AE"/>
    <w:rsid w:val="0092201A"/>
    <w:rsid w:val="00931D8D"/>
    <w:rsid w:val="00932021"/>
    <w:rsid w:val="00936024"/>
    <w:rsid w:val="009517B8"/>
    <w:rsid w:val="0096619E"/>
    <w:rsid w:val="00987C24"/>
    <w:rsid w:val="0099517E"/>
    <w:rsid w:val="009A3F8C"/>
    <w:rsid w:val="009B3EC4"/>
    <w:rsid w:val="009C497A"/>
    <w:rsid w:val="009D2F2E"/>
    <w:rsid w:val="009E654F"/>
    <w:rsid w:val="009E7A09"/>
    <w:rsid w:val="00A01D67"/>
    <w:rsid w:val="00A14C9E"/>
    <w:rsid w:val="00A30748"/>
    <w:rsid w:val="00A311FF"/>
    <w:rsid w:val="00A431C2"/>
    <w:rsid w:val="00A64AD7"/>
    <w:rsid w:val="00A84D7B"/>
    <w:rsid w:val="00A928DF"/>
    <w:rsid w:val="00A93462"/>
    <w:rsid w:val="00A95962"/>
    <w:rsid w:val="00A968CE"/>
    <w:rsid w:val="00AA3EF8"/>
    <w:rsid w:val="00AA53F9"/>
    <w:rsid w:val="00AA64A3"/>
    <w:rsid w:val="00AC0CC9"/>
    <w:rsid w:val="00AD1A69"/>
    <w:rsid w:val="00AF286D"/>
    <w:rsid w:val="00B15635"/>
    <w:rsid w:val="00B3568E"/>
    <w:rsid w:val="00B44FBF"/>
    <w:rsid w:val="00B505D1"/>
    <w:rsid w:val="00B528EF"/>
    <w:rsid w:val="00B55919"/>
    <w:rsid w:val="00B70526"/>
    <w:rsid w:val="00B91F3C"/>
    <w:rsid w:val="00BA7B19"/>
    <w:rsid w:val="00BB234B"/>
    <w:rsid w:val="00BC601A"/>
    <w:rsid w:val="00BC6B21"/>
    <w:rsid w:val="00BE32EF"/>
    <w:rsid w:val="00BF1924"/>
    <w:rsid w:val="00C017C6"/>
    <w:rsid w:val="00C037C3"/>
    <w:rsid w:val="00C13E06"/>
    <w:rsid w:val="00C205DD"/>
    <w:rsid w:val="00C34777"/>
    <w:rsid w:val="00C5488A"/>
    <w:rsid w:val="00C6414B"/>
    <w:rsid w:val="00CD5018"/>
    <w:rsid w:val="00CE4B1E"/>
    <w:rsid w:val="00CE5A12"/>
    <w:rsid w:val="00CF286D"/>
    <w:rsid w:val="00CF3237"/>
    <w:rsid w:val="00D10509"/>
    <w:rsid w:val="00D10AC0"/>
    <w:rsid w:val="00D15F33"/>
    <w:rsid w:val="00D2519E"/>
    <w:rsid w:val="00D3465A"/>
    <w:rsid w:val="00D4235D"/>
    <w:rsid w:val="00D6770A"/>
    <w:rsid w:val="00D84FD4"/>
    <w:rsid w:val="00DA74D8"/>
    <w:rsid w:val="00DC3EB5"/>
    <w:rsid w:val="00DC6E5D"/>
    <w:rsid w:val="00DE4CC8"/>
    <w:rsid w:val="00DF07E0"/>
    <w:rsid w:val="00DF2E3B"/>
    <w:rsid w:val="00E05CD9"/>
    <w:rsid w:val="00E13420"/>
    <w:rsid w:val="00E25555"/>
    <w:rsid w:val="00E3211E"/>
    <w:rsid w:val="00E36FA6"/>
    <w:rsid w:val="00E5425E"/>
    <w:rsid w:val="00E60EF0"/>
    <w:rsid w:val="00E703E1"/>
    <w:rsid w:val="00E70D36"/>
    <w:rsid w:val="00E70EBB"/>
    <w:rsid w:val="00E8003A"/>
    <w:rsid w:val="00E818AF"/>
    <w:rsid w:val="00E93B7A"/>
    <w:rsid w:val="00EA277C"/>
    <w:rsid w:val="00EB289A"/>
    <w:rsid w:val="00EB3D41"/>
    <w:rsid w:val="00EC55FD"/>
    <w:rsid w:val="00ED7168"/>
    <w:rsid w:val="00EF3010"/>
    <w:rsid w:val="00EF58E6"/>
    <w:rsid w:val="00F070D7"/>
    <w:rsid w:val="00F233F2"/>
    <w:rsid w:val="00F25A88"/>
    <w:rsid w:val="00F47261"/>
    <w:rsid w:val="00F527F3"/>
    <w:rsid w:val="00F60E33"/>
    <w:rsid w:val="00F70C0B"/>
    <w:rsid w:val="00F81E69"/>
    <w:rsid w:val="00FA0096"/>
    <w:rsid w:val="00FA5173"/>
    <w:rsid w:val="00FB0E90"/>
    <w:rsid w:val="00FB22A4"/>
    <w:rsid w:val="00FD5F94"/>
    <w:rsid w:val="00FE5393"/>
    <w:rsid w:val="00FF2D89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A94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F25A8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  <w:outlineLvl w:val="3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Didascalia1">
    <w:name w:val="Didascalia1"/>
    <w:basedOn w:val="Normale"/>
    <w:next w:val="Normale"/>
    <w:rsid w:val="00CE5A12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jc w:val="center"/>
    </w:pPr>
    <w:rPr>
      <w:rFonts w:ascii="CG Times (W1)" w:hAnsi="CG Times (W1)" w:cs="CG Times (W1)"/>
      <w:sz w:val="40"/>
      <w:szCs w:val="22"/>
    </w:rPr>
  </w:style>
  <w:style w:type="paragraph" w:customStyle="1" w:styleId="Default">
    <w:name w:val="Default"/>
    <w:rsid w:val="007A440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Intestazione1">
    <w:name w:val="Intestazione1"/>
    <w:basedOn w:val="Normale"/>
    <w:rsid w:val="0036680D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after="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F25A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25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34B30-0056-493B-A862-345F7D354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Picicci</dc:creator>
  <cp:lastModifiedBy>Gilberto</cp:lastModifiedBy>
  <cp:revision>4</cp:revision>
  <cp:lastPrinted>2019-02-26T09:22:00Z</cp:lastPrinted>
  <dcterms:created xsi:type="dcterms:W3CDTF">2022-06-16T15:15:00Z</dcterms:created>
  <dcterms:modified xsi:type="dcterms:W3CDTF">2022-06-26T09:59:00Z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